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820F" w14:textId="0091B07E" w:rsidR="008C3DBD" w:rsidRPr="009E1464" w:rsidRDefault="008C3DBD" w:rsidP="009E1464">
      <w:pPr>
        <w:spacing w:before="100" w:beforeAutospacing="1" w:after="100" w:afterAutospacing="1" w:line="240" w:lineRule="auto"/>
        <w:jc w:val="both"/>
        <w:outlineLvl w:val="3"/>
        <w:rPr>
          <w:rFonts w:eastAsia="Times New Roman" w:cs="Times New Roman"/>
          <w:sz w:val="26"/>
          <w:szCs w:val="26"/>
        </w:rPr>
      </w:pPr>
      <w:r w:rsidRPr="009E1464">
        <w:rPr>
          <w:rFonts w:eastAsia="Times New Roman" w:cs="Times New Roman"/>
          <w:sz w:val="26"/>
          <w:szCs w:val="26"/>
        </w:rPr>
        <w:t>CSDL ĐT Dùng chung</w:t>
      </w:r>
      <w:r w:rsidR="009E1464" w:rsidRPr="009E1464">
        <w:rPr>
          <w:rFonts w:eastAsia="Times New Roman" w:cs="Times New Roman"/>
          <w:sz w:val="26"/>
          <w:szCs w:val="26"/>
        </w:rPr>
        <w:t>:</w:t>
      </w:r>
    </w:p>
    <w:p w14:paraId="5BF38680" w14:textId="06DFDBC3" w:rsidR="008C3DBD" w:rsidRPr="008C3DBD" w:rsidRDefault="008C3DBD" w:rsidP="009E1464">
      <w:pPr>
        <w:spacing w:before="100" w:beforeAutospacing="1" w:after="100" w:afterAutospacing="1" w:line="240" w:lineRule="auto"/>
        <w:jc w:val="both"/>
        <w:outlineLvl w:val="3"/>
        <w:rPr>
          <w:rFonts w:eastAsia="Times New Roman" w:cs="Times New Roman"/>
          <w:sz w:val="26"/>
          <w:szCs w:val="26"/>
        </w:rPr>
      </w:pPr>
      <w:r w:rsidRPr="008C3DBD">
        <w:rPr>
          <w:rFonts w:eastAsia="Times New Roman" w:cs="Times New Roman"/>
          <w:sz w:val="26"/>
          <w:szCs w:val="26"/>
        </w:rPr>
        <w:t>Cơ sở dữ liệu thư viện điện tử dùng chung cho các cơ sở giáo dục đại học ở Việt Nam, gồm CSDL chuyên sâu khối ngành kinh tế, kinh doanh và quản lý, các cơ sở dữ liệu nổi tiếng nước ngoài (cơ sở dữ liệu tạp chí điện tử của nhà xuất SAGE Pupliccations Limited và Emerald Puplishing Limited) và bộ cơ sở dữ liệu Tài chính – Kinh tế - Vĩ mô.</w:t>
      </w:r>
    </w:p>
    <w:p w14:paraId="287BCB8C" w14:textId="77777777" w:rsidR="008C3DBD" w:rsidRPr="008C3DBD" w:rsidRDefault="008C3DBD" w:rsidP="009E1464">
      <w:pPr>
        <w:spacing w:before="100" w:beforeAutospacing="1" w:after="100" w:afterAutospacing="1" w:line="240" w:lineRule="auto"/>
        <w:jc w:val="both"/>
        <w:rPr>
          <w:rFonts w:eastAsia="Times New Roman" w:cs="Times New Roman"/>
          <w:sz w:val="26"/>
          <w:szCs w:val="26"/>
        </w:rPr>
      </w:pPr>
      <w:r w:rsidRPr="008C3DBD">
        <w:rPr>
          <w:rFonts w:eastAsia="Times New Roman" w:cs="Times New Roman"/>
          <w:sz w:val="26"/>
          <w:szCs w:val="26"/>
        </w:rPr>
        <w:t>Địa chỉ truy cập các CSDL sau:</w:t>
      </w:r>
    </w:p>
    <w:p w14:paraId="303C74AE" w14:textId="2FDFC60E" w:rsidR="008C3DBD" w:rsidRPr="00F12E6C" w:rsidRDefault="003044D6" w:rsidP="003044D6">
      <w:pPr>
        <w:pStyle w:val="ListParagraph"/>
        <w:spacing w:before="100" w:beforeAutospacing="1" w:after="100" w:afterAutospacing="1" w:line="240" w:lineRule="auto"/>
        <w:ind w:left="0"/>
        <w:jc w:val="both"/>
        <w:rPr>
          <w:rFonts w:eastAsia="Times New Roman" w:cs="Times New Roman"/>
          <w:sz w:val="26"/>
          <w:szCs w:val="26"/>
        </w:rPr>
      </w:pPr>
      <w:r>
        <w:rPr>
          <w:rFonts w:eastAsia="Times New Roman" w:cs="Times New Roman"/>
          <w:sz w:val="26"/>
          <w:szCs w:val="26"/>
        </w:rPr>
        <w:t xml:space="preserve">1. </w:t>
      </w:r>
      <w:r w:rsidR="008C3DBD" w:rsidRPr="00F12E6C">
        <w:rPr>
          <w:rFonts w:eastAsia="Times New Roman" w:cs="Times New Roman"/>
          <w:sz w:val="26"/>
          <w:szCs w:val="26"/>
        </w:rPr>
        <w:t>Bộ CSDL Tạp chí điện tử đa ngành: SAGE e-Journals Collection bao gồm 962 tạp chí:  </w:t>
      </w:r>
      <w:hyperlink r:id="rId5" w:history="1">
        <w:r w:rsidR="00F12E6C" w:rsidRPr="00931A63">
          <w:rPr>
            <w:rStyle w:val="Hyperlink"/>
            <w:rFonts w:eastAsia="Times New Roman" w:cs="Times New Roman"/>
            <w:sz w:val="26"/>
            <w:szCs w:val="26"/>
          </w:rPr>
          <w:t>http://journals.sagepub.com</w:t>
        </w:r>
      </w:hyperlink>
    </w:p>
    <w:p w14:paraId="1A55013E" w14:textId="2378533C" w:rsidR="008C3DBD" w:rsidRPr="008C3DBD" w:rsidRDefault="008C3DBD" w:rsidP="009E1464">
      <w:pPr>
        <w:spacing w:before="100" w:beforeAutospacing="1" w:after="100" w:afterAutospacing="1" w:line="240" w:lineRule="auto"/>
        <w:jc w:val="both"/>
        <w:rPr>
          <w:rFonts w:eastAsia="Times New Roman" w:cs="Times New Roman"/>
          <w:sz w:val="26"/>
          <w:szCs w:val="26"/>
        </w:rPr>
      </w:pPr>
      <w:r w:rsidRPr="008C3DBD">
        <w:rPr>
          <w:rFonts w:eastAsia="Times New Roman" w:cs="Times New Roman"/>
          <w:sz w:val="26"/>
          <w:szCs w:val="26"/>
        </w:rPr>
        <w:t>2. Bộ CSDL Tạp chí điện tử chuyên ngành kinh tế: Emerald e-Journals Collection bao gồm: 160 tạp chí:  </w:t>
      </w:r>
      <w:hyperlink r:id="rId6" w:history="1">
        <w:r w:rsidR="00F12E6C" w:rsidRPr="008C3DBD">
          <w:rPr>
            <w:rStyle w:val="Hyperlink"/>
            <w:rFonts w:eastAsia="Times New Roman" w:cs="Times New Roman"/>
            <w:sz w:val="26"/>
            <w:szCs w:val="26"/>
          </w:rPr>
          <w:t>http://www.emerald.com/insight/</w:t>
        </w:r>
      </w:hyperlink>
      <w:r w:rsidRPr="008C3DBD">
        <w:rPr>
          <w:rFonts w:eastAsia="Times New Roman" w:cs="Times New Roman"/>
          <w:sz w:val="26"/>
          <w:szCs w:val="26"/>
        </w:rPr>
        <w:t> </w:t>
      </w:r>
    </w:p>
    <w:p w14:paraId="336ACAA2" w14:textId="77777777" w:rsidR="00E56BA9" w:rsidRDefault="008C3DBD" w:rsidP="009E1464">
      <w:pPr>
        <w:spacing w:before="100" w:beforeAutospacing="1" w:after="100" w:afterAutospacing="1" w:line="240" w:lineRule="auto"/>
        <w:jc w:val="both"/>
        <w:rPr>
          <w:rFonts w:eastAsia="Times New Roman" w:cs="Times New Roman"/>
          <w:sz w:val="26"/>
          <w:szCs w:val="26"/>
        </w:rPr>
      </w:pPr>
      <w:r w:rsidRPr="008C3DBD">
        <w:rPr>
          <w:rFonts w:eastAsia="Times New Roman" w:cs="Times New Roman"/>
          <w:sz w:val="26"/>
          <w:szCs w:val="26"/>
        </w:rPr>
        <w:t>3. Bộ CSDL Tài chính – Kinh tế - Vĩ mô thông qua phần mềm fiinpro</w:t>
      </w:r>
      <w:r w:rsidR="009E1464" w:rsidRPr="009E1464">
        <w:rPr>
          <w:rFonts w:eastAsia="Times New Roman" w:cs="Times New Roman"/>
          <w:sz w:val="26"/>
          <w:szCs w:val="26"/>
        </w:rPr>
        <w:t xml:space="preserve"> (</w:t>
      </w:r>
      <w:r w:rsidR="009E1464" w:rsidRPr="009E1464">
        <w:rPr>
          <w:rFonts w:cs="Times New Roman"/>
          <w:sz w:val="26"/>
          <w:szCs w:val="26"/>
        </w:rPr>
        <w:t>Phần mềm FiinPro® là Bộ cơ sở Dữ liệu Kinh tế - Tài chính – Vĩ mô Việt Nam</w:t>
      </w:r>
      <w:r w:rsidR="009E1464" w:rsidRPr="009E1464">
        <w:rPr>
          <w:rFonts w:eastAsia="Times New Roman" w:cs="Times New Roman"/>
          <w:sz w:val="26"/>
          <w:szCs w:val="26"/>
        </w:rPr>
        <w:t>)</w:t>
      </w:r>
      <w:r w:rsidRPr="008C3DBD">
        <w:rPr>
          <w:rFonts w:eastAsia="Times New Roman" w:cs="Times New Roman"/>
          <w:sz w:val="26"/>
          <w:szCs w:val="26"/>
        </w:rPr>
        <w:t xml:space="preserve">. </w:t>
      </w:r>
    </w:p>
    <w:p w14:paraId="4A1D6CAF" w14:textId="2EBF353C" w:rsidR="008C3DBD" w:rsidRPr="008C3DBD" w:rsidRDefault="008C3DBD" w:rsidP="009E1464">
      <w:pPr>
        <w:spacing w:before="100" w:beforeAutospacing="1" w:after="100" w:afterAutospacing="1" w:line="240" w:lineRule="auto"/>
        <w:jc w:val="both"/>
        <w:rPr>
          <w:rFonts w:eastAsia="Times New Roman" w:cs="Times New Roman"/>
          <w:sz w:val="26"/>
          <w:szCs w:val="26"/>
        </w:rPr>
      </w:pPr>
      <w:r w:rsidRPr="008C3DBD">
        <w:rPr>
          <w:rFonts w:eastAsia="Times New Roman" w:cs="Times New Roman"/>
          <w:sz w:val="26"/>
          <w:szCs w:val="26"/>
        </w:rPr>
        <w:t xml:space="preserve">Phần mềm fiinpro được cài đặt trên máy tính của </w:t>
      </w:r>
      <w:r w:rsidR="00E56BA9">
        <w:rPr>
          <w:rFonts w:eastAsia="Times New Roman" w:cs="Times New Roman"/>
          <w:sz w:val="26"/>
          <w:szCs w:val="26"/>
        </w:rPr>
        <w:t xml:space="preserve">Thư viện </w:t>
      </w:r>
      <w:r w:rsidRPr="008C3DBD">
        <w:rPr>
          <w:rFonts w:eastAsia="Times New Roman" w:cs="Times New Roman"/>
          <w:sz w:val="26"/>
          <w:szCs w:val="26"/>
        </w:rPr>
        <w:t>Nhà trường</w:t>
      </w:r>
      <w:r w:rsidR="00E56BA9">
        <w:rPr>
          <w:rFonts w:eastAsia="Times New Roman" w:cs="Times New Roman"/>
          <w:sz w:val="26"/>
          <w:szCs w:val="26"/>
        </w:rPr>
        <w:t xml:space="preserve"> tại phòng 102-GK2 (không cài đặt trên máy tính cá nhân).</w:t>
      </w:r>
      <w:r w:rsidR="009E1464">
        <w:rPr>
          <w:rFonts w:eastAsia="Times New Roman" w:cs="Times New Roman"/>
          <w:sz w:val="26"/>
          <w:szCs w:val="26"/>
        </w:rPr>
        <w:t xml:space="preserve"> </w:t>
      </w:r>
    </w:p>
    <w:p w14:paraId="65DF4226" w14:textId="59AD6DB0" w:rsidR="008C3DBD" w:rsidRPr="008C3DBD" w:rsidRDefault="00E83F50" w:rsidP="009E1464">
      <w:pPr>
        <w:spacing w:before="100" w:beforeAutospacing="1" w:after="100" w:afterAutospacing="1" w:line="240" w:lineRule="auto"/>
        <w:jc w:val="both"/>
        <w:rPr>
          <w:rFonts w:eastAsia="Times New Roman" w:cs="Times New Roman"/>
          <w:sz w:val="26"/>
          <w:szCs w:val="26"/>
        </w:rPr>
      </w:pPr>
      <w:r>
        <w:rPr>
          <w:rFonts w:eastAsia="Times New Roman" w:cs="Times New Roman"/>
          <w:sz w:val="26"/>
          <w:szCs w:val="26"/>
        </w:rPr>
        <w:t>Mời q</w:t>
      </w:r>
      <w:r w:rsidR="00F12E6C">
        <w:rPr>
          <w:rFonts w:eastAsia="Times New Roman" w:cs="Times New Roman"/>
          <w:sz w:val="26"/>
          <w:szCs w:val="26"/>
        </w:rPr>
        <w:t>uý</w:t>
      </w:r>
      <w:r w:rsidR="008C3DBD" w:rsidRPr="008C3DBD">
        <w:rPr>
          <w:rFonts w:eastAsia="Times New Roman" w:cs="Times New Roman"/>
          <w:sz w:val="26"/>
          <w:szCs w:val="26"/>
        </w:rPr>
        <w:t xml:space="preserve"> thầy /cô và các em sinh viên</w:t>
      </w:r>
      <w:r w:rsidR="003044D6">
        <w:rPr>
          <w:rFonts w:eastAsia="Times New Roman" w:cs="Times New Roman"/>
          <w:sz w:val="26"/>
          <w:szCs w:val="26"/>
        </w:rPr>
        <w:t xml:space="preserve"> </w:t>
      </w:r>
      <w:r w:rsidR="00334D8F">
        <w:rPr>
          <w:rFonts w:eastAsia="Times New Roman" w:cs="Times New Roman"/>
          <w:sz w:val="26"/>
          <w:szCs w:val="26"/>
        </w:rPr>
        <w:t>xem</w:t>
      </w:r>
      <w:r w:rsidR="008C3DBD" w:rsidRPr="008C3DBD">
        <w:rPr>
          <w:rFonts w:eastAsia="Times New Roman" w:cs="Times New Roman"/>
          <w:sz w:val="26"/>
          <w:szCs w:val="26"/>
        </w:rPr>
        <w:t xml:space="preserve"> Hướng dẫn sử dụng</w:t>
      </w:r>
      <w:r w:rsidR="003044D6">
        <w:rPr>
          <w:rFonts w:eastAsia="Times New Roman" w:cs="Times New Roman"/>
          <w:sz w:val="26"/>
          <w:szCs w:val="26"/>
        </w:rPr>
        <w:t xml:space="preserve"> </w:t>
      </w:r>
      <w:r w:rsidR="003044D6" w:rsidRPr="008C3DBD">
        <w:rPr>
          <w:rFonts w:eastAsia="Times New Roman" w:cs="Times New Roman"/>
          <w:sz w:val="26"/>
          <w:szCs w:val="26"/>
        </w:rPr>
        <w:t>fiinpro</w:t>
      </w:r>
      <w:r w:rsidR="003044D6">
        <w:rPr>
          <w:rFonts w:eastAsia="Times New Roman" w:cs="Times New Roman"/>
          <w:sz w:val="26"/>
          <w:szCs w:val="26"/>
        </w:rPr>
        <w:t xml:space="preserve"> </w:t>
      </w:r>
      <w:r w:rsidR="008C3DBD" w:rsidRPr="008C3DBD">
        <w:rPr>
          <w:rFonts w:eastAsia="Times New Roman" w:cs="Times New Roman"/>
          <w:sz w:val="26"/>
          <w:szCs w:val="26"/>
        </w:rPr>
        <w:t xml:space="preserve"> tại: </w:t>
      </w:r>
      <w:hyperlink r:id="rId7" w:history="1">
        <w:r w:rsidR="00F12E6C" w:rsidRPr="008C3DBD">
          <w:rPr>
            <w:rStyle w:val="Hyperlink"/>
            <w:rFonts w:eastAsia="Times New Roman" w:cs="Times New Roman"/>
            <w:sz w:val="26"/>
            <w:szCs w:val="26"/>
          </w:rPr>
          <w:t>http://fiinpro.com/upload/fiinpro/FiinPro_HDSD_CSDL-Kinhte-Taichinh-Vimo.pdf</w:t>
        </w:r>
      </w:hyperlink>
    </w:p>
    <w:p w14:paraId="765C7203" w14:textId="361551D9" w:rsidR="00FB44CA" w:rsidRPr="008C3DBD" w:rsidRDefault="008C3DBD" w:rsidP="009E1464">
      <w:pPr>
        <w:spacing w:before="100" w:beforeAutospacing="1" w:after="100" w:afterAutospacing="1" w:line="240" w:lineRule="auto"/>
        <w:jc w:val="both"/>
        <w:rPr>
          <w:rFonts w:eastAsia="Times New Roman" w:cs="Times New Roman"/>
          <w:sz w:val="26"/>
          <w:szCs w:val="26"/>
        </w:rPr>
      </w:pPr>
      <w:r w:rsidRPr="008C3DBD">
        <w:rPr>
          <w:rFonts w:eastAsia="Times New Roman" w:cs="Times New Roman"/>
          <w:sz w:val="26"/>
          <w:szCs w:val="26"/>
        </w:rPr>
        <w:t xml:space="preserve">Cần hỗ trợ vui lòng liên hệ điện thoại </w:t>
      </w:r>
      <w:r w:rsidR="00F12E6C" w:rsidRPr="008C3DBD">
        <w:rPr>
          <w:rFonts w:eastAsia="Times New Roman" w:cs="Times New Roman"/>
          <w:sz w:val="26"/>
          <w:szCs w:val="26"/>
        </w:rPr>
        <w:t>0978130296</w:t>
      </w:r>
      <w:r w:rsidR="00F12E6C">
        <w:rPr>
          <w:rFonts w:eastAsia="Times New Roman" w:cs="Times New Roman"/>
          <w:sz w:val="26"/>
          <w:szCs w:val="26"/>
        </w:rPr>
        <w:t>,</w:t>
      </w:r>
      <w:r w:rsidRPr="008C3DBD">
        <w:rPr>
          <w:rFonts w:eastAsia="Times New Roman" w:cs="Times New Roman"/>
          <w:sz w:val="26"/>
          <w:szCs w:val="26"/>
        </w:rPr>
        <w:t xml:space="preserve"> </w:t>
      </w:r>
      <w:r w:rsidR="00FB44CA">
        <w:rPr>
          <w:rFonts w:eastAsia="Times New Roman" w:cs="Times New Roman"/>
          <w:sz w:val="26"/>
          <w:szCs w:val="26"/>
        </w:rPr>
        <w:t xml:space="preserve">facebook - </w:t>
      </w:r>
      <w:r w:rsidR="00FB44CA" w:rsidRPr="008C3DBD">
        <w:rPr>
          <w:rFonts w:eastAsia="Times New Roman" w:cs="Times New Roman"/>
          <w:sz w:val="26"/>
          <w:szCs w:val="26"/>
        </w:rPr>
        <w:t>zalo</w:t>
      </w:r>
      <w:r w:rsidR="00F12E6C">
        <w:rPr>
          <w:rFonts w:eastAsia="Times New Roman" w:cs="Times New Roman"/>
          <w:sz w:val="26"/>
          <w:szCs w:val="26"/>
        </w:rPr>
        <w:t xml:space="preserve"> Van Luong</w:t>
      </w:r>
    </w:p>
    <w:p w14:paraId="3D626805" w14:textId="77777777" w:rsidR="00873815" w:rsidRDefault="00873815"/>
    <w:sectPr w:rsidR="00873815"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2AB9"/>
    <w:multiLevelType w:val="hybridMultilevel"/>
    <w:tmpl w:val="10CE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BD"/>
    <w:rsid w:val="000E74EE"/>
    <w:rsid w:val="003044D6"/>
    <w:rsid w:val="00334D8F"/>
    <w:rsid w:val="00387754"/>
    <w:rsid w:val="00873815"/>
    <w:rsid w:val="008C3DBD"/>
    <w:rsid w:val="009565CA"/>
    <w:rsid w:val="009E1464"/>
    <w:rsid w:val="00C310B3"/>
    <w:rsid w:val="00E56BA9"/>
    <w:rsid w:val="00E83F50"/>
    <w:rsid w:val="00F12E6C"/>
    <w:rsid w:val="00FB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24F1"/>
  <w15:chartTrackingRefBased/>
  <w15:docId w15:val="{9F1C46EA-1812-4550-97F3-53721110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C3DBD"/>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3DBD"/>
    <w:rPr>
      <w:rFonts w:eastAsia="Times New Roman" w:cs="Times New Roman"/>
      <w:b/>
      <w:bCs/>
      <w:sz w:val="24"/>
      <w:szCs w:val="24"/>
    </w:rPr>
  </w:style>
  <w:style w:type="paragraph" w:styleId="NormalWeb">
    <w:name w:val="Normal (Web)"/>
    <w:basedOn w:val="Normal"/>
    <w:uiPriority w:val="99"/>
    <w:semiHidden/>
    <w:unhideWhenUsed/>
    <w:rsid w:val="008C3DB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8C3DBD"/>
    <w:rPr>
      <w:color w:val="0000FF"/>
      <w:u w:val="single"/>
    </w:rPr>
  </w:style>
  <w:style w:type="character" w:styleId="UnresolvedMention">
    <w:name w:val="Unresolved Mention"/>
    <w:basedOn w:val="DefaultParagraphFont"/>
    <w:uiPriority w:val="99"/>
    <w:semiHidden/>
    <w:unhideWhenUsed/>
    <w:rsid w:val="00F12E6C"/>
    <w:rPr>
      <w:color w:val="605E5C"/>
      <w:shd w:val="clear" w:color="auto" w:fill="E1DFDD"/>
    </w:rPr>
  </w:style>
  <w:style w:type="paragraph" w:styleId="ListParagraph">
    <w:name w:val="List Paragraph"/>
    <w:basedOn w:val="Normal"/>
    <w:uiPriority w:val="34"/>
    <w:qFormat/>
    <w:rsid w:val="00F1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inpro.com/upload/fiinpro/FiinPro_HDSD_CSDL-Kinhte-Taichinh-Vim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ald.com/insight/" TargetMode="External"/><Relationship Id="rId5" Type="http://schemas.openxmlformats.org/officeDocument/2006/relationships/hyperlink" Target="http://journals.sagepu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2022-04-01T02:20:00Z</dcterms:created>
  <dcterms:modified xsi:type="dcterms:W3CDTF">2022-04-01T03:22:00Z</dcterms:modified>
</cp:coreProperties>
</file>